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3C5CA" w14:textId="1C476114" w:rsidR="0086757B" w:rsidRPr="007E5949" w:rsidRDefault="00993CAF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Stage:</w:t>
      </w:r>
      <w:r w:rsidR="004C793B">
        <w:rPr>
          <w:rFonts w:ascii="Century Gothic" w:hAnsi="Century Gothic"/>
          <w:b/>
          <w:bCs/>
        </w:rPr>
        <w:t xml:space="preserve">  P3</w:t>
      </w:r>
      <w:r w:rsidR="003A4BFC">
        <w:rPr>
          <w:rFonts w:ascii="Century Gothic" w:hAnsi="Century Gothic"/>
          <w:b/>
          <w:bCs/>
        </w:rPr>
        <w:t xml:space="preserve">         Grid 6</w:t>
      </w:r>
      <w:r w:rsidR="00397E5E">
        <w:rPr>
          <w:rFonts w:ascii="Century Gothic" w:hAnsi="Century Gothic"/>
          <w:b/>
          <w:bCs/>
        </w:rPr>
        <w:t xml:space="preserve">   Mrs Souter, Mr Mitchell and Mrs Whitlee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3993"/>
        <w:gridCol w:w="5306"/>
      </w:tblGrid>
      <w:tr w:rsidR="00D365C3" w14:paraId="5DEB61FE" w14:textId="77777777" w:rsidTr="00754299">
        <w:tc>
          <w:tcPr>
            <w:tcW w:w="4649" w:type="dxa"/>
          </w:tcPr>
          <w:p w14:paraId="548D84C6" w14:textId="4F39A4B8" w:rsidR="00CF4150" w:rsidRPr="00F84387" w:rsidRDefault="00D365C3" w:rsidP="00CF4150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Literacy</w:t>
            </w:r>
            <w:r w:rsidR="00F84387">
              <w:rPr>
                <w:rFonts w:ascii="Century Gothic" w:hAnsi="Century Gothic"/>
                <w:b/>
                <w:bCs/>
              </w:rPr>
              <w:t xml:space="preserve">    </w:t>
            </w:r>
            <w:r w:rsidR="00CF4150" w:rsidRPr="00787EDF">
              <w:rPr>
                <w:rFonts w:ascii="PrimaryCheynes" w:hAnsi="PrimaryCheynes"/>
                <w:b/>
                <w:bCs/>
                <w:sz w:val="20"/>
                <w:szCs w:val="20"/>
              </w:rPr>
              <w:t>Rainbow spelling</w:t>
            </w:r>
          </w:p>
          <w:p w14:paraId="25A1713E" w14:textId="4263FB25" w:rsidR="004B4822" w:rsidRDefault="00CF4150" w:rsidP="00CF4150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6F06E8">
              <w:rPr>
                <w:rFonts w:ascii="PrimaryCheynes" w:hAnsi="PrimaryCheynes"/>
                <w:sz w:val="20"/>
                <w:szCs w:val="20"/>
              </w:rPr>
              <w:t>Using a different colou</w:t>
            </w:r>
            <w:r w:rsidR="00942223">
              <w:rPr>
                <w:rFonts w:ascii="PrimaryCheynes" w:hAnsi="PrimaryCheynes"/>
                <w:sz w:val="20"/>
                <w:szCs w:val="20"/>
              </w:rPr>
              <w:t>r for each letter practise spelling these tricky</w:t>
            </w:r>
            <w:r w:rsidRPr="006F06E8">
              <w:rPr>
                <w:rFonts w:ascii="PrimaryCheynes" w:hAnsi="PrimaryCheynes"/>
                <w:sz w:val="20"/>
                <w:szCs w:val="20"/>
              </w:rPr>
              <w:t xml:space="preserve"> words</w:t>
            </w:r>
            <w:r w:rsidR="00FB3A1C">
              <w:rPr>
                <w:rFonts w:ascii="PrimaryCheynes" w:hAnsi="PrimaryCheynes"/>
                <w:sz w:val="20"/>
                <w:szCs w:val="20"/>
              </w:rPr>
              <w:t xml:space="preserve"> or other words you find tricky: </w:t>
            </w:r>
            <w:r w:rsidRPr="00F84387">
              <w:rPr>
                <w:rFonts w:ascii="PrimaryCheynes" w:hAnsi="PrimaryCheynes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B86C7D">
              <w:rPr>
                <w:rFonts w:ascii="PrimaryCheynes" w:hAnsi="PrimaryCheynes"/>
                <w:b/>
                <w:bCs/>
                <w:sz w:val="20"/>
                <w:szCs w:val="20"/>
              </w:rPr>
              <w:t>would could</w:t>
            </w:r>
            <w:proofErr w:type="gramEnd"/>
            <w:r w:rsidRPr="00F84387">
              <w:rPr>
                <w:rFonts w:ascii="PrimaryCheynes" w:hAnsi="PrimaryCheynes"/>
                <w:b/>
                <w:bCs/>
                <w:sz w:val="20"/>
                <w:szCs w:val="20"/>
              </w:rPr>
              <w:t xml:space="preserve"> there were said any many</w:t>
            </w:r>
            <w:r w:rsidR="00FB3A1C">
              <w:rPr>
                <w:rFonts w:ascii="PrimaryCheynes" w:hAnsi="PrimaryCheynes"/>
                <w:b/>
                <w:bCs/>
                <w:sz w:val="20"/>
                <w:szCs w:val="20"/>
              </w:rPr>
              <w:t xml:space="preserve"> </w:t>
            </w:r>
            <w:r w:rsidR="004B4822">
              <w:rPr>
                <w:rFonts w:ascii="PrimaryCheynes" w:hAnsi="PrimaryCheynes"/>
                <w:b/>
                <w:bCs/>
                <w:sz w:val="20"/>
                <w:szCs w:val="20"/>
              </w:rPr>
              <w:t>before</w:t>
            </w:r>
          </w:p>
          <w:p w14:paraId="65BBC3A4" w14:textId="77777777" w:rsidR="004B4822" w:rsidRDefault="004B4822" w:rsidP="00CF4150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  <w:p w14:paraId="19AC6ECC" w14:textId="374499B0" w:rsidR="00F84387" w:rsidRPr="008D1A45" w:rsidRDefault="00B86C7D" w:rsidP="00CF4150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sz w:val="20"/>
                <w:szCs w:val="20"/>
              </w:rPr>
              <w:t xml:space="preserve"> Write a sentence</w:t>
            </w:r>
            <w:r w:rsidR="00FB3A1C">
              <w:rPr>
                <w:rFonts w:ascii="PrimaryCheynes" w:hAnsi="PrimaryCheynes"/>
                <w:sz w:val="20"/>
                <w:szCs w:val="20"/>
              </w:rPr>
              <w:t xml:space="preserve"> for each of these words.</w:t>
            </w:r>
          </w:p>
          <w:p w14:paraId="20BD0E25" w14:textId="77777777" w:rsidR="00CF4150" w:rsidRPr="006F06E8" w:rsidRDefault="00CF4150" w:rsidP="00CF4150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</w:p>
          <w:p w14:paraId="0FD470F2" w14:textId="4C1FC774" w:rsidR="00CF4150" w:rsidRDefault="00CF4150" w:rsidP="00CF4150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  <w:r w:rsidRPr="006F06E8">
              <w:rPr>
                <w:rFonts w:ascii="PrimaryCheynes" w:hAnsi="PrimaryCheynes"/>
                <w:sz w:val="20"/>
                <w:szCs w:val="20"/>
              </w:rPr>
              <w:t>Read a story to someone at home and design a new front cover for the story.</w:t>
            </w:r>
          </w:p>
          <w:p w14:paraId="7A338C99" w14:textId="26A5B328" w:rsidR="006F06E8" w:rsidRDefault="006F06E8" w:rsidP="00CF4150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</w:p>
          <w:p w14:paraId="5A84B039" w14:textId="33D51470" w:rsidR="00D365C3" w:rsidRPr="006F06E8" w:rsidRDefault="00C972B7" w:rsidP="006F06E8">
            <w:pPr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sz w:val="20"/>
                <w:szCs w:val="20"/>
              </w:rPr>
              <w:t>Underline a sentence in an old newspaper or magazine. Guess which letter is used most often. Count to find out. What is the next most used letter</w:t>
            </w:r>
            <w:r w:rsidR="008D1A45">
              <w:rPr>
                <w:rFonts w:ascii="PrimaryCheynes" w:hAnsi="PrimaryCheynes"/>
                <w:sz w:val="20"/>
                <w:szCs w:val="20"/>
              </w:rPr>
              <w:t>?</w:t>
            </w:r>
            <w:r w:rsidR="00B86C7D">
              <w:rPr>
                <w:rFonts w:ascii="PrimaryCheynes" w:hAnsi="PrimaryCheynes"/>
                <w:sz w:val="20"/>
                <w:szCs w:val="20"/>
              </w:rPr>
              <w:t xml:space="preserve"> Try it with another sentence.</w:t>
            </w:r>
          </w:p>
        </w:tc>
        <w:tc>
          <w:tcPr>
            <w:tcW w:w="3993" w:type="dxa"/>
          </w:tcPr>
          <w:p w14:paraId="43B8705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Numeracy and Maths</w:t>
            </w:r>
          </w:p>
          <w:p w14:paraId="4A16D5DB" w14:textId="6D2B63DD" w:rsidR="00CF4150" w:rsidRDefault="00977BF2" w:rsidP="00CF4150">
            <w:pPr>
              <w:tabs>
                <w:tab w:val="left" w:pos="1605"/>
              </w:tabs>
              <w:rPr>
                <w:rFonts w:ascii="PrimaryCheynes" w:hAnsi="PrimaryCheynes"/>
                <w:sz w:val="18"/>
                <w:szCs w:val="18"/>
              </w:rPr>
            </w:pPr>
            <w:r w:rsidRPr="00942223">
              <w:rPr>
                <w:rFonts w:ascii="PrimaryCheynes" w:hAnsi="PrimaryCheynes"/>
                <w:sz w:val="18"/>
                <w:szCs w:val="18"/>
              </w:rPr>
              <w:t xml:space="preserve">Practise spelling the </w:t>
            </w:r>
            <w:r w:rsidR="00CF4150" w:rsidRPr="00942223">
              <w:rPr>
                <w:rFonts w:ascii="PrimaryCheynes" w:hAnsi="PrimaryCheynes"/>
                <w:sz w:val="18"/>
                <w:szCs w:val="18"/>
              </w:rPr>
              <w:t xml:space="preserve">months of the year </w:t>
            </w:r>
            <w:r w:rsidRPr="00942223">
              <w:rPr>
                <w:rFonts w:ascii="PrimaryCheynes" w:hAnsi="PrimaryCheynes"/>
                <w:sz w:val="18"/>
                <w:szCs w:val="18"/>
              </w:rPr>
              <w:t xml:space="preserve">and writing them </w:t>
            </w:r>
            <w:r w:rsidR="00CF4150" w:rsidRPr="00942223">
              <w:rPr>
                <w:rFonts w:ascii="PrimaryCheynes" w:hAnsi="PrimaryCheynes"/>
                <w:sz w:val="18"/>
                <w:szCs w:val="18"/>
              </w:rPr>
              <w:t>in the correct order.</w:t>
            </w:r>
          </w:p>
          <w:p w14:paraId="34A30587" w14:textId="77777777" w:rsidR="00942223" w:rsidRPr="00942223" w:rsidRDefault="00942223" w:rsidP="00CF4150">
            <w:pPr>
              <w:tabs>
                <w:tab w:val="left" w:pos="1605"/>
              </w:tabs>
              <w:rPr>
                <w:rFonts w:ascii="PrimaryCheynes" w:hAnsi="PrimaryCheynes"/>
                <w:sz w:val="18"/>
                <w:szCs w:val="18"/>
              </w:rPr>
            </w:pPr>
          </w:p>
          <w:p w14:paraId="1213BE02" w14:textId="09416180" w:rsidR="00F84387" w:rsidRPr="00942223" w:rsidRDefault="00942223" w:rsidP="00CF4150">
            <w:pPr>
              <w:tabs>
                <w:tab w:val="left" w:pos="1605"/>
              </w:tabs>
              <w:rPr>
                <w:rFonts w:ascii="PrimaryCheynes" w:hAnsi="PrimaryCheynes"/>
                <w:sz w:val="18"/>
                <w:szCs w:val="18"/>
              </w:rPr>
            </w:pPr>
            <w:r w:rsidRPr="00942223">
              <w:rPr>
                <w:rFonts w:ascii="PrimaryCheynes" w:hAnsi="PrimaryCheynes"/>
                <w:sz w:val="18"/>
                <w:szCs w:val="18"/>
              </w:rPr>
              <w:t xml:space="preserve">How many different ways can you make </w:t>
            </w:r>
            <w:r>
              <w:rPr>
                <w:rFonts w:ascii="PrimaryCheynes" w:hAnsi="PrimaryCheynes"/>
                <w:sz w:val="18"/>
                <w:szCs w:val="18"/>
              </w:rPr>
              <w:t xml:space="preserve">the number </w:t>
            </w:r>
            <w:r w:rsidRPr="00942223">
              <w:rPr>
                <w:rFonts w:ascii="PrimaryCheynes" w:hAnsi="PrimaryCheynes"/>
                <w:sz w:val="18"/>
                <w:szCs w:val="18"/>
              </w:rPr>
              <w:t>55</w:t>
            </w:r>
            <w:r>
              <w:rPr>
                <w:rFonts w:ascii="PrimaryCheynes" w:hAnsi="PrimaryCheynes"/>
                <w:sz w:val="18"/>
                <w:szCs w:val="18"/>
              </w:rPr>
              <w:t>?    e.g. 10 + 20 + 25 =55</w:t>
            </w:r>
          </w:p>
          <w:p w14:paraId="69171D7B" w14:textId="77777777" w:rsidR="00CF4150" w:rsidRPr="00942223" w:rsidRDefault="00CF4150" w:rsidP="00CF4150">
            <w:pPr>
              <w:tabs>
                <w:tab w:val="left" w:pos="1605"/>
              </w:tabs>
              <w:rPr>
                <w:rFonts w:ascii="PrimaryCheynes" w:hAnsi="PrimaryCheynes"/>
                <w:sz w:val="18"/>
                <w:szCs w:val="18"/>
              </w:rPr>
            </w:pPr>
          </w:p>
          <w:p w14:paraId="2D1E24A1" w14:textId="5C53C45D" w:rsidR="00EB446A" w:rsidRPr="00942223" w:rsidRDefault="00CF4150" w:rsidP="00CF4150">
            <w:pPr>
              <w:tabs>
                <w:tab w:val="left" w:pos="1605"/>
              </w:tabs>
              <w:rPr>
                <w:rFonts w:ascii="PrimaryCheynes" w:hAnsi="PrimaryCheynes"/>
                <w:sz w:val="18"/>
                <w:szCs w:val="18"/>
              </w:rPr>
            </w:pPr>
            <w:r w:rsidRPr="00942223">
              <w:rPr>
                <w:rFonts w:ascii="PrimaryCheynes" w:hAnsi="PrimaryCheynes"/>
                <w:sz w:val="18"/>
                <w:szCs w:val="18"/>
              </w:rPr>
              <w:t xml:space="preserve">Choose a </w:t>
            </w:r>
            <w:proofErr w:type="gramStart"/>
            <w:r w:rsidRPr="00942223">
              <w:rPr>
                <w:rFonts w:ascii="PrimaryCheynes" w:hAnsi="PrimaryCheynes"/>
                <w:sz w:val="18"/>
                <w:szCs w:val="18"/>
              </w:rPr>
              <w:t>three digit</w:t>
            </w:r>
            <w:proofErr w:type="gramEnd"/>
            <w:r w:rsidRPr="00942223">
              <w:rPr>
                <w:rFonts w:ascii="PrimaryCheynes" w:hAnsi="PrimaryCheynes"/>
                <w:sz w:val="18"/>
                <w:szCs w:val="18"/>
              </w:rPr>
              <w:t xml:space="preserve"> number and write the number that is 10 more or 10 less than</w:t>
            </w:r>
            <w:r w:rsidR="00D43EF0" w:rsidRPr="00942223">
              <w:rPr>
                <w:rFonts w:ascii="PrimaryCheynes" w:hAnsi="PrimaryCheynes"/>
                <w:sz w:val="18"/>
                <w:szCs w:val="18"/>
              </w:rPr>
              <w:t xml:space="preserve"> your number</w:t>
            </w:r>
            <w:r w:rsidR="00F84387" w:rsidRPr="00942223">
              <w:rPr>
                <w:rFonts w:ascii="PrimaryCheynes" w:hAnsi="PrimaryCheynes"/>
                <w:sz w:val="18"/>
                <w:szCs w:val="18"/>
              </w:rPr>
              <w:t xml:space="preserve"> e</w:t>
            </w:r>
            <w:r w:rsidR="008D1A45" w:rsidRPr="00942223">
              <w:rPr>
                <w:rFonts w:ascii="PrimaryCheynes" w:hAnsi="PrimaryCheynes"/>
                <w:sz w:val="18"/>
                <w:szCs w:val="18"/>
              </w:rPr>
              <w:t>.</w:t>
            </w:r>
            <w:r w:rsidR="00F84387" w:rsidRPr="00942223">
              <w:rPr>
                <w:rFonts w:ascii="PrimaryCheynes" w:hAnsi="PrimaryCheynes"/>
                <w:sz w:val="18"/>
                <w:szCs w:val="18"/>
              </w:rPr>
              <w:t>g</w:t>
            </w:r>
            <w:r w:rsidR="008D1A45" w:rsidRPr="00942223">
              <w:rPr>
                <w:rFonts w:ascii="PrimaryCheynes" w:hAnsi="PrimaryCheynes"/>
                <w:sz w:val="18"/>
                <w:szCs w:val="18"/>
              </w:rPr>
              <w:t>.</w:t>
            </w:r>
            <w:r w:rsidR="00F84387" w:rsidRPr="00942223">
              <w:rPr>
                <w:rFonts w:ascii="PrimaryCheynes" w:hAnsi="PrimaryCheynes"/>
                <w:sz w:val="18"/>
                <w:szCs w:val="18"/>
              </w:rPr>
              <w:t xml:space="preserve">  137, </w:t>
            </w:r>
            <w:r w:rsidR="00F84387" w:rsidRPr="00942223">
              <w:rPr>
                <w:rFonts w:ascii="PrimaryCheynes" w:hAnsi="PrimaryCheynes"/>
                <w:b/>
                <w:bCs/>
                <w:sz w:val="18"/>
                <w:szCs w:val="18"/>
              </w:rPr>
              <w:t>147 ,</w:t>
            </w:r>
            <w:r w:rsidR="00F84387" w:rsidRPr="00942223">
              <w:rPr>
                <w:rFonts w:ascii="PrimaryCheynes" w:hAnsi="PrimaryCheynes"/>
                <w:sz w:val="18"/>
                <w:szCs w:val="18"/>
              </w:rPr>
              <w:t>157</w:t>
            </w:r>
            <w:r w:rsidR="008D1A45" w:rsidRPr="00942223">
              <w:rPr>
                <w:rFonts w:ascii="PrimaryCheynes" w:hAnsi="PrimaryCheynes"/>
                <w:sz w:val="18"/>
                <w:szCs w:val="18"/>
              </w:rPr>
              <w:t>.</w:t>
            </w:r>
            <w:r w:rsidR="00F84387" w:rsidRPr="00942223">
              <w:rPr>
                <w:rFonts w:ascii="PrimaryCheynes" w:hAnsi="PrimaryCheynes"/>
                <w:sz w:val="18"/>
                <w:szCs w:val="18"/>
              </w:rPr>
              <w:t xml:space="preserve"> </w:t>
            </w:r>
            <w:r w:rsidR="008D1A45" w:rsidRPr="00942223">
              <w:rPr>
                <w:rFonts w:ascii="PrimaryCheynes" w:hAnsi="PrimaryCheynes"/>
                <w:sz w:val="18"/>
                <w:szCs w:val="18"/>
              </w:rPr>
              <w:t>Try</w:t>
            </w:r>
            <w:r w:rsidR="008C0FD6" w:rsidRPr="00942223">
              <w:rPr>
                <w:rFonts w:ascii="PrimaryCheynes" w:hAnsi="PrimaryCheynes"/>
                <w:sz w:val="18"/>
                <w:szCs w:val="18"/>
              </w:rPr>
              <w:t xml:space="preserve"> this</w:t>
            </w:r>
            <w:r w:rsidR="00BF058B" w:rsidRPr="00942223">
              <w:rPr>
                <w:rFonts w:ascii="PrimaryCheynes" w:hAnsi="PrimaryCheynes"/>
                <w:sz w:val="18"/>
                <w:szCs w:val="18"/>
              </w:rPr>
              <w:t xml:space="preserve"> with</w:t>
            </w:r>
            <w:r w:rsidR="008C0FD6" w:rsidRPr="00942223">
              <w:rPr>
                <w:rFonts w:ascii="PrimaryCheynes" w:hAnsi="PrimaryCheynes"/>
                <w:sz w:val="18"/>
                <w:szCs w:val="18"/>
              </w:rPr>
              <w:t xml:space="preserve"> </w:t>
            </w:r>
            <w:r w:rsidR="008D1A45" w:rsidRPr="00942223">
              <w:rPr>
                <w:rFonts w:ascii="PrimaryCheynes" w:hAnsi="PrimaryCheynes"/>
                <w:sz w:val="18"/>
                <w:szCs w:val="18"/>
              </w:rPr>
              <w:t>some other numbers</w:t>
            </w:r>
            <w:r w:rsidR="008C0FD6" w:rsidRPr="00942223">
              <w:rPr>
                <w:rFonts w:ascii="PrimaryCheynes" w:hAnsi="PrimaryCheynes"/>
                <w:sz w:val="18"/>
                <w:szCs w:val="18"/>
              </w:rPr>
              <w:t xml:space="preserve"> choosing a different number each time</w:t>
            </w:r>
            <w:r w:rsidR="00B86C7D" w:rsidRPr="00942223">
              <w:rPr>
                <w:rFonts w:ascii="PrimaryCheynes" w:hAnsi="PrimaryCheynes"/>
                <w:sz w:val="18"/>
                <w:szCs w:val="18"/>
              </w:rPr>
              <w:t>.</w:t>
            </w:r>
            <w:r w:rsidR="004B4822" w:rsidRPr="00942223">
              <w:rPr>
                <w:rFonts w:ascii="PrimaryCheynes" w:hAnsi="PrimaryCheynes"/>
                <w:sz w:val="18"/>
                <w:szCs w:val="18"/>
              </w:rPr>
              <w:t xml:space="preserve"> </w:t>
            </w:r>
            <w:r w:rsidR="00B86C7D" w:rsidRPr="00942223">
              <w:rPr>
                <w:rFonts w:ascii="PrimaryCheynes" w:hAnsi="PrimaryCheynes"/>
                <w:sz w:val="18"/>
                <w:szCs w:val="18"/>
              </w:rPr>
              <w:t xml:space="preserve">Try writing the number that is </w:t>
            </w:r>
            <w:r w:rsidR="004B4822" w:rsidRPr="00942223">
              <w:rPr>
                <w:rFonts w:ascii="PrimaryCheynes" w:hAnsi="PrimaryCheynes"/>
                <w:sz w:val="18"/>
                <w:szCs w:val="18"/>
              </w:rPr>
              <w:t>20</w:t>
            </w:r>
            <w:r w:rsidR="00977BF2" w:rsidRPr="00942223">
              <w:rPr>
                <w:rFonts w:ascii="PrimaryCheynes" w:hAnsi="PrimaryCheynes"/>
                <w:sz w:val="18"/>
                <w:szCs w:val="18"/>
              </w:rPr>
              <w:t>, 30 or</w:t>
            </w:r>
            <w:r w:rsidR="004B4822" w:rsidRPr="00942223">
              <w:rPr>
                <w:rFonts w:ascii="PrimaryCheynes" w:hAnsi="PrimaryCheynes"/>
                <w:sz w:val="18"/>
                <w:szCs w:val="18"/>
              </w:rPr>
              <w:t xml:space="preserve"> </w:t>
            </w:r>
            <w:r w:rsidR="00B86C7D" w:rsidRPr="00942223">
              <w:rPr>
                <w:rFonts w:ascii="PrimaryCheynes" w:hAnsi="PrimaryCheynes"/>
                <w:sz w:val="18"/>
                <w:szCs w:val="18"/>
              </w:rPr>
              <w:t>100 more/less</w:t>
            </w:r>
          </w:p>
          <w:p w14:paraId="7B617B06" w14:textId="77777777" w:rsidR="008C0FD6" w:rsidRPr="00942223" w:rsidRDefault="008C0FD6" w:rsidP="00CF4150">
            <w:pPr>
              <w:tabs>
                <w:tab w:val="left" w:pos="1605"/>
              </w:tabs>
              <w:rPr>
                <w:rFonts w:ascii="PrimaryCheynes" w:hAnsi="PrimaryCheynes"/>
                <w:sz w:val="18"/>
                <w:szCs w:val="18"/>
              </w:rPr>
            </w:pPr>
          </w:p>
          <w:p w14:paraId="2F696B07" w14:textId="078E9A4F" w:rsidR="008C0FD6" w:rsidRPr="00EB446A" w:rsidRDefault="008C0FD6" w:rsidP="00CF4150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 w:rsidRPr="00942223">
              <w:rPr>
                <w:rFonts w:ascii="PrimaryCheynes" w:hAnsi="PrimaryCheynes"/>
                <w:sz w:val="18"/>
                <w:szCs w:val="18"/>
              </w:rPr>
              <w:t xml:space="preserve">Log onto Sumdog and practise some of the challenges/assessments </w:t>
            </w:r>
            <w:r w:rsidR="006869AC" w:rsidRPr="00942223">
              <w:rPr>
                <w:rFonts w:ascii="PrimaryCheynes" w:hAnsi="PrimaryCheynes"/>
                <w:sz w:val="18"/>
                <w:szCs w:val="18"/>
              </w:rPr>
              <w:t xml:space="preserve">with multiplication and division </w:t>
            </w:r>
            <w:r w:rsidRPr="00942223">
              <w:rPr>
                <w:rFonts w:ascii="PrimaryCheynes" w:hAnsi="PrimaryCheynes"/>
                <w:sz w:val="18"/>
                <w:szCs w:val="18"/>
              </w:rPr>
              <w:t>to practise your maths skills.</w:t>
            </w:r>
          </w:p>
        </w:tc>
        <w:tc>
          <w:tcPr>
            <w:tcW w:w="5306" w:type="dxa"/>
          </w:tcPr>
          <w:p w14:paraId="5ADE541B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Health and Wellbeing</w:t>
            </w:r>
          </w:p>
          <w:p w14:paraId="2F7D08C9" w14:textId="1949F919" w:rsidR="006F06E8" w:rsidRPr="00CD714C" w:rsidRDefault="006F06E8" w:rsidP="006F06E8">
            <w:pPr>
              <w:rPr>
                <w:rFonts w:ascii="PrimaryCheynes" w:hAnsi="PrimaryCheynes"/>
                <w:sz w:val="20"/>
                <w:szCs w:val="20"/>
              </w:rPr>
            </w:pPr>
            <w:r w:rsidRPr="00CD714C">
              <w:rPr>
                <w:rFonts w:ascii="PrimaryCheynes" w:hAnsi="PrimaryCheynes"/>
                <w:sz w:val="20"/>
                <w:szCs w:val="20"/>
              </w:rPr>
              <w:t>How many sit ups can you do in one minute? Try this at least 4 times on different occasions. Can you beat your personal record?</w:t>
            </w:r>
          </w:p>
          <w:p w14:paraId="45E5F771" w14:textId="22528F35" w:rsidR="00D75AFF" w:rsidRPr="00CD714C" w:rsidRDefault="00D75AFF" w:rsidP="006F06E8">
            <w:pPr>
              <w:rPr>
                <w:rFonts w:ascii="PrimaryCheynes" w:hAnsi="PrimaryCheynes"/>
                <w:sz w:val="20"/>
                <w:szCs w:val="20"/>
              </w:rPr>
            </w:pPr>
          </w:p>
          <w:p w14:paraId="5ABD6700" w14:textId="14B0011B" w:rsidR="00E23F3F" w:rsidRPr="00CD714C" w:rsidRDefault="00D75AFF" w:rsidP="006F06E8">
            <w:pPr>
              <w:rPr>
                <w:rFonts w:ascii="PrimaryCheynes" w:hAnsi="PrimaryCheynes"/>
                <w:sz w:val="20"/>
                <w:szCs w:val="20"/>
              </w:rPr>
            </w:pPr>
            <w:r w:rsidRPr="00CD714C">
              <w:rPr>
                <w:rFonts w:ascii="PrimaryCheynes" w:hAnsi="PrimaryCheynes"/>
                <w:sz w:val="20"/>
                <w:szCs w:val="20"/>
              </w:rPr>
              <w:t>Practise your aiming and throwing skills. Try to throw a small ball into a bucket</w:t>
            </w:r>
            <w:r w:rsidR="008D1A45">
              <w:rPr>
                <w:rFonts w:ascii="PrimaryCheynes" w:hAnsi="PrimaryCheynes"/>
                <w:sz w:val="20"/>
                <w:szCs w:val="20"/>
              </w:rPr>
              <w:t xml:space="preserve"> or box. Does it go in each time?</w:t>
            </w:r>
            <w:r w:rsidR="006869AC">
              <w:rPr>
                <w:rFonts w:ascii="PrimaryCheynes" w:hAnsi="PrimaryCheynes"/>
                <w:sz w:val="20"/>
                <w:szCs w:val="20"/>
              </w:rPr>
              <w:t xml:space="preserve"> </w:t>
            </w:r>
            <w:r w:rsidR="008D1A45">
              <w:rPr>
                <w:rFonts w:ascii="PrimaryCheynes" w:hAnsi="PrimaryCheynes"/>
                <w:sz w:val="20"/>
                <w:szCs w:val="20"/>
              </w:rPr>
              <w:t xml:space="preserve">Challenge: </w:t>
            </w:r>
            <w:r w:rsidRPr="00CD714C">
              <w:rPr>
                <w:rFonts w:ascii="PrimaryCheynes" w:hAnsi="PrimaryCheynes"/>
                <w:sz w:val="20"/>
                <w:szCs w:val="20"/>
              </w:rPr>
              <w:t xml:space="preserve"> </w:t>
            </w:r>
            <w:r w:rsidR="00E23F3F" w:rsidRPr="00CD714C">
              <w:rPr>
                <w:rFonts w:ascii="PrimaryCheynes" w:hAnsi="PrimaryCheynes"/>
                <w:sz w:val="20"/>
                <w:szCs w:val="20"/>
              </w:rPr>
              <w:t>Go further back to make it more difficult.</w:t>
            </w:r>
          </w:p>
          <w:p w14:paraId="5F71604C" w14:textId="02B10008" w:rsidR="008315A0" w:rsidRDefault="00E23F3F" w:rsidP="006F06E8">
            <w:pPr>
              <w:rPr>
                <w:rFonts w:ascii="PrimaryCheynes" w:hAnsi="PrimaryCheynes"/>
                <w:sz w:val="20"/>
                <w:szCs w:val="20"/>
              </w:rPr>
            </w:pPr>
            <w:r w:rsidRPr="00CD714C">
              <w:rPr>
                <w:rFonts w:ascii="PrimaryCheynes" w:hAnsi="PrimaryCheynes"/>
                <w:sz w:val="20"/>
                <w:szCs w:val="20"/>
              </w:rPr>
              <w:t>Indoors – use a scrunched sheet of newspaper as a ball.  How many hits can you score?</w:t>
            </w:r>
            <w:r w:rsidR="00D75AFF" w:rsidRPr="00CD714C">
              <w:rPr>
                <w:rFonts w:ascii="PrimaryCheynes" w:hAnsi="PrimaryCheynes"/>
                <w:sz w:val="20"/>
                <w:szCs w:val="20"/>
              </w:rPr>
              <w:t xml:space="preserve"> </w:t>
            </w:r>
          </w:p>
          <w:p w14:paraId="5B5ADCA4" w14:textId="47CF6017" w:rsidR="008315A0" w:rsidRDefault="008315A0" w:rsidP="006F06E8">
            <w:pPr>
              <w:rPr>
                <w:rFonts w:ascii="PrimaryCheynes" w:hAnsi="PrimaryCheynes"/>
                <w:sz w:val="20"/>
                <w:szCs w:val="20"/>
              </w:rPr>
            </w:pPr>
          </w:p>
          <w:p w14:paraId="7A3BA9BB" w14:textId="781B3F66" w:rsidR="008315A0" w:rsidRPr="008D1A45" w:rsidRDefault="008315A0" w:rsidP="008D1A45">
            <w:pPr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sz w:val="20"/>
                <w:szCs w:val="20"/>
              </w:rPr>
              <w:t>How many times can you bounce a ball in a minute? Challenge your family members.</w:t>
            </w:r>
          </w:p>
        </w:tc>
      </w:tr>
      <w:tr w:rsidR="00D365C3" w14:paraId="1E278889" w14:textId="77777777" w:rsidTr="00754299">
        <w:tc>
          <w:tcPr>
            <w:tcW w:w="4649" w:type="dxa"/>
          </w:tcPr>
          <w:p w14:paraId="0B6C3D4E" w14:textId="3F272A85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ICT/Technologies</w:t>
            </w:r>
          </w:p>
          <w:p w14:paraId="5C97159E" w14:textId="77777777" w:rsidR="00787EDF" w:rsidRDefault="00787EDF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33173C40" w14:textId="2B090B51" w:rsidR="006F06E8" w:rsidRPr="00942223" w:rsidRDefault="006F06E8" w:rsidP="006F06E8">
            <w:pPr>
              <w:rPr>
                <w:rFonts w:ascii="PrimaryCheynes" w:hAnsi="PrimaryCheynes"/>
              </w:rPr>
            </w:pPr>
            <w:r w:rsidRPr="00942223">
              <w:rPr>
                <w:rFonts w:ascii="PrimaryCheynes" w:hAnsi="PrimaryCheynes"/>
              </w:rPr>
              <w:t>Using recyclable materials, make your own musical instrument. Take a photo or draw a picture of your finished product. We would love to see examples of your work on our Twitter page.</w:t>
            </w:r>
          </w:p>
          <w:p w14:paraId="2A1B3F3E" w14:textId="5946232E" w:rsidR="00D365C3" w:rsidRP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993" w:type="dxa"/>
          </w:tcPr>
          <w:p w14:paraId="28DE09A7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Religious and Moral Education</w:t>
            </w:r>
          </w:p>
          <w:p w14:paraId="42C00C24" w14:textId="1E6D33F6" w:rsidR="00A856D4" w:rsidRPr="006869AC" w:rsidRDefault="00A856D4" w:rsidP="00C24C47">
            <w:pPr>
              <w:autoSpaceDE w:val="0"/>
              <w:autoSpaceDN w:val="0"/>
              <w:adjustRightInd w:val="0"/>
              <w:rPr>
                <w:rFonts w:ascii="PrimaryCheynes" w:hAnsi="PrimaryCheynes" w:cs="Comic Sans MS"/>
                <w:color w:val="000000"/>
                <w:sz w:val="20"/>
                <w:szCs w:val="20"/>
              </w:rPr>
            </w:pPr>
            <w:r w:rsidRPr="006869AC">
              <w:rPr>
                <w:rFonts w:ascii="PrimaryCheynes" w:hAnsi="PrimaryCheynes" w:cs="Comic Sans MS"/>
                <w:color w:val="000000"/>
                <w:sz w:val="20"/>
                <w:szCs w:val="20"/>
              </w:rPr>
              <w:t>We all depend on others to help us at different times and in different places. Adults help us at home, school</w:t>
            </w:r>
            <w:r w:rsidR="008315A0" w:rsidRPr="006869AC">
              <w:rPr>
                <w:rFonts w:ascii="PrimaryCheynes" w:hAnsi="PrimaryCheynes" w:cs="Comic Sans MS"/>
                <w:color w:val="000000"/>
                <w:sz w:val="20"/>
                <w:szCs w:val="20"/>
              </w:rPr>
              <w:t xml:space="preserve">, in the community </w:t>
            </w:r>
            <w:r w:rsidRPr="006869AC">
              <w:rPr>
                <w:rFonts w:ascii="PrimaryCheynes" w:hAnsi="PrimaryCheynes" w:cs="Comic Sans MS"/>
                <w:color w:val="000000"/>
                <w:sz w:val="20"/>
                <w:szCs w:val="20"/>
              </w:rPr>
              <w:t xml:space="preserve">and in clubs. </w:t>
            </w:r>
          </w:p>
          <w:p w14:paraId="2315AA33" w14:textId="1D7BEB1B" w:rsidR="00C24C47" w:rsidRPr="006869AC" w:rsidRDefault="00C24C47" w:rsidP="00C24C47">
            <w:pPr>
              <w:autoSpaceDE w:val="0"/>
              <w:autoSpaceDN w:val="0"/>
              <w:adjustRightInd w:val="0"/>
              <w:rPr>
                <w:rFonts w:ascii="PrimaryCheynes" w:hAnsi="PrimaryCheynes" w:cs="Comic Sans MS"/>
                <w:color w:val="000000"/>
                <w:sz w:val="20"/>
                <w:szCs w:val="20"/>
              </w:rPr>
            </w:pPr>
            <w:r w:rsidRPr="006869AC">
              <w:rPr>
                <w:rFonts w:ascii="PrimaryCheynes" w:hAnsi="PrimaryCheynes" w:cs="Comic Sans MS"/>
                <w:color w:val="000000"/>
                <w:sz w:val="20"/>
                <w:szCs w:val="20"/>
              </w:rPr>
              <w:t>Write and draw a picture about a time when you helped someone.</w:t>
            </w:r>
            <w:r w:rsidR="00A856D4" w:rsidRPr="006869AC">
              <w:rPr>
                <w:rFonts w:ascii="PrimaryCheynes" w:hAnsi="PrimaryCheynes" w:cs="Comic Sans MS"/>
                <w:color w:val="000000"/>
                <w:sz w:val="20"/>
                <w:szCs w:val="20"/>
              </w:rPr>
              <w:t xml:space="preserve"> Include lots of details.</w:t>
            </w:r>
          </w:p>
          <w:p w14:paraId="7255EB90" w14:textId="2AC3CF48" w:rsidR="00C24C47" w:rsidRPr="00EB446A" w:rsidRDefault="00C24C47" w:rsidP="00C24C47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 w:rsidRPr="006869AC">
              <w:rPr>
                <w:rFonts w:ascii="PrimaryCheynes" w:hAnsi="PrimaryCheynes" w:cs="Comic Sans MS"/>
                <w:color w:val="000000"/>
                <w:sz w:val="20"/>
                <w:szCs w:val="20"/>
              </w:rPr>
              <w:t>Who, when, where, what, why?</w:t>
            </w:r>
          </w:p>
        </w:tc>
        <w:tc>
          <w:tcPr>
            <w:tcW w:w="5306" w:type="dxa"/>
          </w:tcPr>
          <w:p w14:paraId="4C2916EE" w14:textId="2B253E6B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Cross Curricular</w:t>
            </w:r>
          </w:p>
          <w:p w14:paraId="4ED8578D" w14:textId="77777777" w:rsidR="00787EDF" w:rsidRDefault="00787EDF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306075AF" w14:textId="2CE74592" w:rsidR="00BC3741" w:rsidRPr="00942223" w:rsidRDefault="00B83EEC" w:rsidP="00BC3741">
            <w:pPr>
              <w:tabs>
                <w:tab w:val="left" w:pos="1605"/>
              </w:tabs>
              <w:rPr>
                <w:rFonts w:ascii="PrimaryCheynes" w:hAnsi="PrimaryCheynes"/>
                <w:bCs/>
              </w:rPr>
            </w:pPr>
            <w:r w:rsidRPr="00942223">
              <w:rPr>
                <w:rFonts w:ascii="PrimaryCheynes" w:hAnsi="PrimaryCheynes"/>
                <w:bCs/>
              </w:rPr>
              <w:t xml:space="preserve">Go birdwatching. How many different birds can you see from your window in the street or in your garden?  Can you identify any of them? </w:t>
            </w:r>
            <w:r w:rsidR="005C667F">
              <w:rPr>
                <w:rFonts w:ascii="PrimaryCheynes" w:hAnsi="PrimaryCheynes"/>
                <w:bCs/>
              </w:rPr>
              <w:t xml:space="preserve">Use a search engine to help you. </w:t>
            </w:r>
            <w:r w:rsidRPr="00942223">
              <w:rPr>
                <w:rFonts w:ascii="PrimaryCheynes" w:hAnsi="PrimaryCheynes"/>
                <w:bCs/>
              </w:rPr>
              <w:t>Write them down if you can or draw a picture of them.</w:t>
            </w:r>
          </w:p>
          <w:p w14:paraId="653ADC6F" w14:textId="1B7B8921" w:rsidR="00EB446A" w:rsidRPr="00F2711C" w:rsidRDefault="00BC3741" w:rsidP="00D365C3">
            <w:pPr>
              <w:tabs>
                <w:tab w:val="left" w:pos="1605"/>
              </w:tabs>
              <w:rPr>
                <w:rFonts w:ascii="PrimaryCheynes" w:hAnsi="PrimaryCheynes"/>
                <w:bCs/>
              </w:rPr>
            </w:pPr>
            <w:r>
              <w:rPr>
                <w:rFonts w:ascii="PrimaryCheynes" w:hAnsi="PrimaryCheynes"/>
                <w:bCs/>
              </w:rPr>
              <w:t xml:space="preserve"> </w:t>
            </w:r>
          </w:p>
        </w:tc>
      </w:tr>
      <w:tr w:rsidR="00D365C3" w14:paraId="53178E43" w14:textId="77777777" w:rsidTr="00754299">
        <w:tc>
          <w:tcPr>
            <w:tcW w:w="4649" w:type="dxa"/>
          </w:tcPr>
          <w:p w14:paraId="74C84237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Social Skills (Helping at home)</w:t>
            </w:r>
          </w:p>
          <w:p w14:paraId="60D5962B" w14:textId="22C59217" w:rsidR="00D365C3" w:rsidRPr="00EB446A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15CA95FE" w14:textId="46E9CFBA" w:rsidR="004B4822" w:rsidRPr="00754299" w:rsidRDefault="008C0FD6" w:rsidP="00D365C3">
            <w:pPr>
              <w:tabs>
                <w:tab w:val="left" w:pos="1605"/>
              </w:tabs>
              <w:rPr>
                <w:rFonts w:ascii="PrimaryCheynes" w:hAnsi="PrimaryCheynes"/>
                <w:bCs/>
              </w:rPr>
            </w:pPr>
            <w:r>
              <w:rPr>
                <w:rFonts w:ascii="PrimaryCheynes" w:hAnsi="PrimaryCheynes"/>
                <w:bCs/>
              </w:rPr>
              <w:t xml:space="preserve">Help an adult </w:t>
            </w:r>
            <w:r w:rsidR="00FB3A1C">
              <w:rPr>
                <w:rFonts w:ascii="PrimaryCheynes" w:hAnsi="PrimaryCheynes"/>
                <w:bCs/>
              </w:rPr>
              <w:t xml:space="preserve">with </w:t>
            </w:r>
            <w:r>
              <w:rPr>
                <w:rFonts w:ascii="PrimaryCheynes" w:hAnsi="PrimaryCheynes"/>
                <w:bCs/>
              </w:rPr>
              <w:t>prepar</w:t>
            </w:r>
            <w:r w:rsidR="00FB3A1C">
              <w:rPr>
                <w:rFonts w:ascii="PrimaryCheynes" w:hAnsi="PrimaryCheynes"/>
                <w:bCs/>
              </w:rPr>
              <w:t>ing a mea</w:t>
            </w:r>
            <w:r w:rsidR="004B4822">
              <w:rPr>
                <w:rFonts w:ascii="PrimaryCheynes" w:hAnsi="PrimaryCheynes"/>
                <w:bCs/>
              </w:rPr>
              <w:t>l by</w:t>
            </w:r>
            <w:r w:rsidR="00FB3A1C">
              <w:rPr>
                <w:rFonts w:ascii="PrimaryCheynes" w:hAnsi="PrimaryCheynes"/>
                <w:bCs/>
              </w:rPr>
              <w:t xml:space="preserve"> </w:t>
            </w:r>
            <w:r>
              <w:rPr>
                <w:rFonts w:ascii="PrimaryCheynes" w:hAnsi="PrimaryCheynes"/>
                <w:bCs/>
              </w:rPr>
              <w:t>assisting with weighing ingredients</w:t>
            </w:r>
            <w:r w:rsidR="00754299">
              <w:rPr>
                <w:rFonts w:ascii="PrimaryCheynes" w:hAnsi="PrimaryCheynes"/>
                <w:bCs/>
              </w:rPr>
              <w:t xml:space="preserve"> on some scales.</w:t>
            </w:r>
          </w:p>
          <w:p w14:paraId="70AD9A49" w14:textId="6B35BF72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07FE703A" w14:textId="77777777" w:rsid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5D38199D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4137B88F" w14:textId="11B02051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2CD47927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6DADAD0F" w14:textId="7CEECFFA" w:rsidR="00D365C3" w:rsidRP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993" w:type="dxa"/>
          </w:tcPr>
          <w:p w14:paraId="3CE45DB8" w14:textId="2E7D1EE3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lastRenderedPageBreak/>
              <w:t>Art and Design</w:t>
            </w:r>
          </w:p>
          <w:p w14:paraId="1116A656" w14:textId="77777777" w:rsidR="00F84387" w:rsidRDefault="00F84387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2B67CADB" w14:textId="79831244" w:rsidR="00EB446A" w:rsidRDefault="00CD714C" w:rsidP="00CD714C">
            <w:pPr>
              <w:tabs>
                <w:tab w:val="left" w:pos="1605"/>
              </w:tabs>
              <w:rPr>
                <w:rFonts w:ascii="PrimaryCheynes" w:hAnsi="PrimaryCheynes"/>
                <w:bCs/>
              </w:rPr>
            </w:pPr>
            <w:r>
              <w:rPr>
                <w:rFonts w:ascii="PrimaryCheynes" w:hAnsi="PrimaryCheynes"/>
                <w:bCs/>
              </w:rPr>
              <w:t xml:space="preserve">Draw </w:t>
            </w:r>
            <w:r w:rsidR="00F84387">
              <w:rPr>
                <w:rFonts w:ascii="PrimaryCheynes" w:hAnsi="PrimaryCheynes"/>
                <w:bCs/>
              </w:rPr>
              <w:t>around</w:t>
            </w:r>
            <w:r>
              <w:rPr>
                <w:rFonts w:ascii="PrimaryCheynes" w:hAnsi="PrimaryCheynes"/>
                <w:bCs/>
              </w:rPr>
              <w:t xml:space="preserve"> your hands and fill the inside with small shapes, triangles, squares, stars, flowers, wavy lines</w:t>
            </w:r>
            <w:r w:rsidR="006869AC">
              <w:rPr>
                <w:rFonts w:ascii="PrimaryCheynes" w:hAnsi="PrimaryCheynes"/>
                <w:bCs/>
              </w:rPr>
              <w:t xml:space="preserve"> or trees</w:t>
            </w:r>
          </w:p>
          <w:p w14:paraId="3AD5089E" w14:textId="6162EE96" w:rsidR="00CD714C" w:rsidRPr="00EB446A" w:rsidRDefault="00CD714C" w:rsidP="00CD714C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</w:tc>
        <w:tc>
          <w:tcPr>
            <w:tcW w:w="5306" w:type="dxa"/>
          </w:tcPr>
          <w:p w14:paraId="447DE49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Science</w:t>
            </w:r>
          </w:p>
          <w:p w14:paraId="185DB3B8" w14:textId="64C68476" w:rsidR="00DD48D4" w:rsidRPr="00474880" w:rsidRDefault="00DD48D4" w:rsidP="00BC3741">
            <w:pPr>
              <w:tabs>
                <w:tab w:val="left" w:pos="1605"/>
              </w:tabs>
              <w:rPr>
                <w:rFonts w:ascii="PrimaryCheynes" w:hAnsi="PrimaryCheynes"/>
                <w:bCs/>
                <w:sz w:val="20"/>
                <w:szCs w:val="20"/>
              </w:rPr>
            </w:pPr>
            <w:r w:rsidRPr="00474880">
              <w:rPr>
                <w:rFonts w:ascii="PrimaryCheynes" w:hAnsi="PrimaryCheynes"/>
                <w:bCs/>
                <w:sz w:val="20"/>
                <w:szCs w:val="20"/>
              </w:rPr>
              <w:t>Make a list of electrical appliances to be found in your home. Which appliances</w:t>
            </w:r>
            <w:r w:rsidR="00DD51A9" w:rsidRPr="00474880">
              <w:rPr>
                <w:rFonts w:ascii="PrimaryCheynes" w:hAnsi="PrimaryCheynes"/>
                <w:bCs/>
                <w:sz w:val="20"/>
                <w:szCs w:val="20"/>
              </w:rPr>
              <w:t xml:space="preserve"> do you think</w:t>
            </w:r>
            <w:r w:rsidRPr="00474880">
              <w:rPr>
                <w:rFonts w:ascii="PrimaryCheynes" w:hAnsi="PrimaryCheynes"/>
                <w:bCs/>
                <w:sz w:val="20"/>
                <w:szCs w:val="20"/>
              </w:rPr>
              <w:t xml:space="preserve"> </w:t>
            </w:r>
            <w:r w:rsidR="00DD51A9" w:rsidRPr="00474880">
              <w:rPr>
                <w:rFonts w:ascii="PrimaryCheynes" w:hAnsi="PrimaryCheynes"/>
                <w:bCs/>
                <w:sz w:val="20"/>
                <w:szCs w:val="20"/>
              </w:rPr>
              <w:t xml:space="preserve">produce noise, heat, light or images? Record your findings under different headings. </w:t>
            </w:r>
            <w:r w:rsidR="005566E9" w:rsidRPr="00474880">
              <w:rPr>
                <w:rFonts w:ascii="PrimaryCheynes" w:hAnsi="PrimaryCheynes"/>
                <w:bCs/>
                <w:sz w:val="20"/>
                <w:szCs w:val="20"/>
              </w:rPr>
              <w:t xml:space="preserve"> </w:t>
            </w:r>
            <w:r w:rsidR="00DD51A9" w:rsidRPr="00474880">
              <w:rPr>
                <w:rFonts w:ascii="PrimaryCheynes" w:hAnsi="PrimaryCheynes"/>
                <w:bCs/>
                <w:sz w:val="20"/>
                <w:szCs w:val="20"/>
              </w:rPr>
              <w:t>Discuss th</w:t>
            </w:r>
            <w:r w:rsidR="005566E9" w:rsidRPr="00474880">
              <w:rPr>
                <w:rFonts w:ascii="PrimaryCheynes" w:hAnsi="PrimaryCheynes"/>
                <w:bCs/>
                <w:sz w:val="20"/>
                <w:szCs w:val="20"/>
              </w:rPr>
              <w:t>is</w:t>
            </w:r>
            <w:r w:rsidR="00DD51A9" w:rsidRPr="00474880">
              <w:rPr>
                <w:rFonts w:ascii="PrimaryCheynes" w:hAnsi="PrimaryCheynes"/>
                <w:bCs/>
                <w:sz w:val="20"/>
                <w:szCs w:val="20"/>
              </w:rPr>
              <w:t xml:space="preserve"> with an adult.</w:t>
            </w:r>
          </w:p>
          <w:p w14:paraId="6A63457E" w14:textId="7D6DF166" w:rsidR="005566E9" w:rsidRDefault="005566E9" w:rsidP="00BC3741">
            <w:pPr>
              <w:tabs>
                <w:tab w:val="left" w:pos="1605"/>
              </w:tabs>
              <w:rPr>
                <w:rFonts w:ascii="PrimaryCheynes" w:hAnsi="PrimaryCheynes"/>
                <w:bCs/>
              </w:rPr>
            </w:pPr>
          </w:p>
          <w:p w14:paraId="7DD2D534" w14:textId="1F8D6B2F" w:rsidR="005566E9" w:rsidRPr="00474880" w:rsidRDefault="005566E9" w:rsidP="00BC3741">
            <w:pPr>
              <w:tabs>
                <w:tab w:val="left" w:pos="1605"/>
              </w:tabs>
              <w:rPr>
                <w:rFonts w:ascii="PrimaryCheynes" w:hAnsi="PrimaryCheynes"/>
                <w:bCs/>
                <w:sz w:val="20"/>
                <w:szCs w:val="20"/>
              </w:rPr>
            </w:pPr>
            <w:r w:rsidRPr="00474880">
              <w:rPr>
                <w:rFonts w:ascii="PrimaryCheynes" w:hAnsi="PrimaryCheynes"/>
                <w:bCs/>
                <w:sz w:val="20"/>
                <w:szCs w:val="20"/>
              </w:rPr>
              <w:t>Can any of these appliances be operated by battery?</w:t>
            </w:r>
          </w:p>
          <w:p w14:paraId="19B86C18" w14:textId="1FEC3A1B" w:rsidR="00EB446A" w:rsidRP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</w:tc>
      </w:tr>
    </w:tbl>
    <w:p w14:paraId="74EF1C78" w14:textId="3E35AC74" w:rsidR="00D365C3" w:rsidRPr="00D365C3" w:rsidRDefault="00D365C3" w:rsidP="00EB446A">
      <w:pPr>
        <w:tabs>
          <w:tab w:val="left" w:pos="1605"/>
        </w:tabs>
      </w:pPr>
    </w:p>
    <w:sectPr w:rsidR="00D365C3" w:rsidRPr="00D365C3" w:rsidSect="00D365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7820C" w14:textId="77777777" w:rsidR="00172E92" w:rsidRDefault="00172E92" w:rsidP="00D365C3">
      <w:pPr>
        <w:spacing w:after="0" w:line="240" w:lineRule="auto"/>
      </w:pPr>
      <w:r>
        <w:separator/>
      </w:r>
    </w:p>
  </w:endnote>
  <w:endnote w:type="continuationSeparator" w:id="0">
    <w:p w14:paraId="4B6B34C8" w14:textId="77777777" w:rsidR="00172E92" w:rsidRDefault="00172E92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imaryCheyne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53D8A" w14:textId="77777777" w:rsidR="009D6883" w:rsidRDefault="009D6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21C69" w14:textId="77777777" w:rsidR="009D6883" w:rsidRDefault="009D6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578C5" w14:textId="77777777" w:rsidR="00172E92" w:rsidRDefault="00172E92" w:rsidP="00D365C3">
      <w:pPr>
        <w:spacing w:after="0" w:line="240" w:lineRule="auto"/>
      </w:pPr>
      <w:r>
        <w:separator/>
      </w:r>
    </w:p>
  </w:footnote>
  <w:footnote w:type="continuationSeparator" w:id="0">
    <w:p w14:paraId="09D2418D" w14:textId="77777777" w:rsidR="00172E92" w:rsidRDefault="00172E92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A93AB" w14:textId="77777777" w:rsidR="009D6883" w:rsidRDefault="009D6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r>
      <w:rPr>
        <w:rFonts w:ascii="Century Gothic" w:hAnsi="Century Gothic"/>
        <w:sz w:val="40"/>
        <w:szCs w:val="40"/>
      </w:rPr>
      <w:t>Ancrum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CA553" w14:textId="77777777" w:rsidR="009D6883" w:rsidRDefault="009D68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013A0C"/>
    <w:rsid w:val="001217AE"/>
    <w:rsid w:val="00146ABF"/>
    <w:rsid w:val="00172E92"/>
    <w:rsid w:val="00397E5E"/>
    <w:rsid w:val="003A4BFC"/>
    <w:rsid w:val="00474880"/>
    <w:rsid w:val="004A3F2A"/>
    <w:rsid w:val="004B4822"/>
    <w:rsid w:val="004C793B"/>
    <w:rsid w:val="00542494"/>
    <w:rsid w:val="005547B1"/>
    <w:rsid w:val="005566E9"/>
    <w:rsid w:val="005C667F"/>
    <w:rsid w:val="006869AC"/>
    <w:rsid w:val="006F06E8"/>
    <w:rsid w:val="00703631"/>
    <w:rsid w:val="00754299"/>
    <w:rsid w:val="00787EDF"/>
    <w:rsid w:val="007E5949"/>
    <w:rsid w:val="008315A0"/>
    <w:rsid w:val="008562D3"/>
    <w:rsid w:val="008C0FD6"/>
    <w:rsid w:val="008D1A45"/>
    <w:rsid w:val="0092549B"/>
    <w:rsid w:val="00942223"/>
    <w:rsid w:val="00977BF2"/>
    <w:rsid w:val="00993CAF"/>
    <w:rsid w:val="009C1961"/>
    <w:rsid w:val="009D6883"/>
    <w:rsid w:val="00A856D4"/>
    <w:rsid w:val="00A87226"/>
    <w:rsid w:val="00B83EEC"/>
    <w:rsid w:val="00B86C7D"/>
    <w:rsid w:val="00BC3741"/>
    <w:rsid w:val="00BF058B"/>
    <w:rsid w:val="00C24C47"/>
    <w:rsid w:val="00C972B7"/>
    <w:rsid w:val="00CA6EFF"/>
    <w:rsid w:val="00CD714C"/>
    <w:rsid w:val="00CF4150"/>
    <w:rsid w:val="00D034F7"/>
    <w:rsid w:val="00D365C3"/>
    <w:rsid w:val="00D43EF0"/>
    <w:rsid w:val="00D55925"/>
    <w:rsid w:val="00D75AFF"/>
    <w:rsid w:val="00DD48D4"/>
    <w:rsid w:val="00DD51A9"/>
    <w:rsid w:val="00E23F3F"/>
    <w:rsid w:val="00EB446A"/>
    <w:rsid w:val="00F2711C"/>
    <w:rsid w:val="00F84387"/>
    <w:rsid w:val="00FB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8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laweir587</dc:creator>
  <cp:keywords/>
  <dc:description/>
  <cp:lastModifiedBy>smcquillan1</cp:lastModifiedBy>
  <cp:revision>3</cp:revision>
  <cp:lastPrinted>2020-03-16T12:16:00Z</cp:lastPrinted>
  <dcterms:created xsi:type="dcterms:W3CDTF">2020-05-08T14:29:00Z</dcterms:created>
  <dcterms:modified xsi:type="dcterms:W3CDTF">2020-05-08T14:34:00Z</dcterms:modified>
</cp:coreProperties>
</file>